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A770E" w14:textId="11E6DB3A" w:rsidR="005D0914" w:rsidRDefault="005D0914" w:rsidP="005D0914">
      <w:pPr>
        <w:rPr>
          <w:b/>
          <w:sz w:val="28"/>
          <w:szCs w:val="28"/>
        </w:rPr>
      </w:pPr>
      <w:r>
        <w:rPr>
          <w:b/>
          <w:sz w:val="28"/>
          <w:szCs w:val="28"/>
        </w:rPr>
        <w:t>Naziv programa: ELEKTROTEHNIKA I RAČUNALSTVO</w:t>
      </w:r>
    </w:p>
    <w:p w14:paraId="6AB01438" w14:textId="26AA8880" w:rsidR="005D0914" w:rsidRDefault="005D0914" w:rsidP="005D0914">
      <w:pPr>
        <w:rPr>
          <w:b/>
          <w:sz w:val="28"/>
          <w:szCs w:val="28"/>
        </w:rPr>
      </w:pPr>
      <w:r>
        <w:rPr>
          <w:b/>
          <w:sz w:val="28"/>
          <w:szCs w:val="28"/>
        </w:rPr>
        <w:t>Zanimanje: TEHNIČAR ZA ELEKTRONIKU</w:t>
      </w:r>
    </w:p>
    <w:p w14:paraId="6BE148D6" w14:textId="77777777" w:rsidR="005D0914" w:rsidRDefault="005D0914" w:rsidP="005D0914">
      <w:pPr>
        <w:rPr>
          <w:b/>
          <w:sz w:val="28"/>
          <w:szCs w:val="28"/>
        </w:rPr>
      </w:pPr>
    </w:p>
    <w:p w14:paraId="20351F71" w14:textId="214846B2" w:rsidR="00EB31D2" w:rsidRPr="009320AF" w:rsidRDefault="00072563" w:rsidP="00797D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POPIS TEMA ZA IZRADU ZAVRŠNOG RADA</w:t>
      </w:r>
      <w:r w:rsidR="005D0914">
        <w:rPr>
          <w:b/>
          <w:sz w:val="28"/>
          <w:szCs w:val="28"/>
        </w:rPr>
        <w:t xml:space="preserve"> U ŠK. GOD.</w:t>
      </w:r>
      <w:r w:rsidR="000860DC">
        <w:rPr>
          <w:b/>
          <w:sz w:val="28"/>
          <w:szCs w:val="28"/>
        </w:rPr>
        <w:t xml:space="preserve"> 202</w:t>
      </w:r>
      <w:r w:rsidR="00162DC7">
        <w:rPr>
          <w:b/>
          <w:sz w:val="28"/>
          <w:szCs w:val="28"/>
        </w:rPr>
        <w:t>5</w:t>
      </w:r>
      <w:r w:rsidR="000860DC">
        <w:rPr>
          <w:b/>
          <w:sz w:val="28"/>
          <w:szCs w:val="28"/>
        </w:rPr>
        <w:t>./202</w:t>
      </w:r>
      <w:r w:rsidR="00162DC7">
        <w:rPr>
          <w:b/>
          <w:sz w:val="28"/>
          <w:szCs w:val="28"/>
        </w:rPr>
        <w:t>6</w:t>
      </w:r>
      <w:r w:rsidR="003A313A">
        <w:rPr>
          <w:b/>
          <w:sz w:val="28"/>
          <w:szCs w:val="28"/>
        </w:rPr>
        <w:t>.</w:t>
      </w:r>
    </w:p>
    <w:p w14:paraId="31040599" w14:textId="3CB41861" w:rsidR="00797DCE" w:rsidRPr="005D0914" w:rsidRDefault="00797DCE" w:rsidP="005D0914">
      <w:pPr>
        <w:rPr>
          <w:b/>
          <w:sz w:val="28"/>
          <w:szCs w:val="28"/>
        </w:rPr>
      </w:pPr>
    </w:p>
    <w:p w14:paraId="0257865E" w14:textId="5B5A857F" w:rsidR="00EC7010" w:rsidRPr="005D0914" w:rsidRDefault="005D0914" w:rsidP="00072563">
      <w:pPr>
        <w:rPr>
          <w:b/>
          <w:bCs/>
          <w:sz w:val="24"/>
          <w:szCs w:val="24"/>
        </w:rPr>
      </w:pPr>
      <w:r w:rsidRPr="005D0914">
        <w:rPr>
          <w:b/>
          <w:bCs/>
          <w:sz w:val="24"/>
          <w:szCs w:val="24"/>
        </w:rPr>
        <w:t>Mentor: Darko Špoljarić</w:t>
      </w:r>
      <w:r>
        <w:rPr>
          <w:b/>
          <w:bCs/>
          <w:sz w:val="24"/>
          <w:szCs w:val="24"/>
        </w:rPr>
        <w:t>, prof. mentor</w:t>
      </w:r>
    </w:p>
    <w:p w14:paraId="5B6E78E0" w14:textId="77777777" w:rsidR="005D0914" w:rsidRDefault="005D0914" w:rsidP="00072563"/>
    <w:p w14:paraId="203C6A38" w14:textId="77777777" w:rsidR="00162DC7" w:rsidRDefault="00162DC7" w:rsidP="00162DC7">
      <w:pPr>
        <w:pStyle w:val="Odlomakpopisa"/>
        <w:numPr>
          <w:ilvl w:val="0"/>
          <w:numId w:val="15"/>
        </w:numPr>
        <w:spacing w:after="160"/>
        <w:rPr>
          <w:rFonts w:cs="Calibri"/>
          <w:sz w:val="24"/>
          <w:szCs w:val="24"/>
        </w:rPr>
      </w:pPr>
      <w:r w:rsidRPr="004A727D">
        <w:rPr>
          <w:rFonts w:cs="Calibri"/>
          <w:sz w:val="24"/>
          <w:szCs w:val="24"/>
        </w:rPr>
        <w:t>LED kocka</w:t>
      </w:r>
      <w:r>
        <w:rPr>
          <w:rFonts w:cs="Calibri"/>
          <w:sz w:val="24"/>
          <w:szCs w:val="24"/>
        </w:rPr>
        <w:t xml:space="preserve"> </w:t>
      </w:r>
    </w:p>
    <w:p w14:paraId="7AF7A81A" w14:textId="77777777" w:rsidR="00162DC7" w:rsidRDefault="00162DC7" w:rsidP="00162DC7">
      <w:pPr>
        <w:pStyle w:val="Odlomakpopisa"/>
        <w:numPr>
          <w:ilvl w:val="0"/>
          <w:numId w:val="15"/>
        </w:numPr>
        <w:spacing w:after="1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Izrada laboratorijskog izvora napajanja</w:t>
      </w:r>
      <w:r w:rsidRPr="0036717B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1477CD60" w14:textId="7D0D1BFD" w:rsidR="00162DC7" w:rsidRPr="00162DC7" w:rsidRDefault="00162DC7" w:rsidP="00162DC7">
      <w:pPr>
        <w:pStyle w:val="Odlomakpopisa"/>
        <w:numPr>
          <w:ilvl w:val="0"/>
          <w:numId w:val="15"/>
        </w:numPr>
        <w:spacing w:after="160"/>
        <w:rPr>
          <w:rFonts w:cs="Calibri"/>
          <w:sz w:val="24"/>
          <w:szCs w:val="24"/>
        </w:rPr>
      </w:pPr>
      <w:r w:rsidRPr="00162DC7">
        <w:rPr>
          <w:rFonts w:cs="Calibri"/>
          <w:sz w:val="24"/>
          <w:szCs w:val="24"/>
        </w:rPr>
        <w:t>Akustična sklopka</w:t>
      </w:r>
      <w:r w:rsidRPr="00162DC7">
        <w:rPr>
          <w:rFonts w:cs="Calibri"/>
          <w:sz w:val="24"/>
          <w:szCs w:val="24"/>
        </w:rPr>
        <w:tab/>
      </w:r>
      <w:r w:rsidRPr="00162DC7">
        <w:rPr>
          <w:rFonts w:cs="Calibri"/>
          <w:sz w:val="24"/>
          <w:szCs w:val="24"/>
        </w:rPr>
        <w:tab/>
      </w:r>
      <w:r w:rsidRPr="00162DC7">
        <w:rPr>
          <w:rFonts w:cs="Calibri"/>
          <w:sz w:val="24"/>
          <w:szCs w:val="24"/>
        </w:rPr>
        <w:tab/>
      </w:r>
      <w:r w:rsidRPr="00162DC7">
        <w:rPr>
          <w:rFonts w:cs="Calibri"/>
          <w:sz w:val="24"/>
          <w:szCs w:val="24"/>
        </w:rPr>
        <w:tab/>
      </w:r>
    </w:p>
    <w:p w14:paraId="530E9DE3" w14:textId="77777777" w:rsidR="00162DC7" w:rsidRPr="0036717B" w:rsidRDefault="00162DC7" w:rsidP="00162DC7">
      <w:pPr>
        <w:pStyle w:val="Odlomakpopisa"/>
        <w:numPr>
          <w:ilvl w:val="0"/>
          <w:numId w:val="15"/>
        </w:numPr>
        <w:spacing w:after="160"/>
        <w:rPr>
          <w:rFonts w:cs="Calibri"/>
          <w:sz w:val="24"/>
          <w:szCs w:val="24"/>
        </w:rPr>
      </w:pPr>
      <w:r w:rsidRPr="004E1162">
        <w:rPr>
          <w:rFonts w:cs="Calibri"/>
          <w:sz w:val="24"/>
          <w:szCs w:val="24"/>
        </w:rPr>
        <w:t>Upravljanje rasvjetom uz pomoć Android aplikacije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72CBE846" w14:textId="77777777" w:rsidR="00162DC7" w:rsidRPr="0065470B" w:rsidRDefault="00162DC7" w:rsidP="00162DC7">
      <w:pPr>
        <w:pStyle w:val="Odlomakpopisa"/>
        <w:numPr>
          <w:ilvl w:val="0"/>
          <w:numId w:val="15"/>
        </w:numPr>
        <w:spacing w:after="160"/>
        <w:rPr>
          <w:rFonts w:cs="Calibri"/>
          <w:sz w:val="24"/>
          <w:szCs w:val="24"/>
        </w:rPr>
      </w:pPr>
      <w:r w:rsidRPr="004E1162">
        <w:rPr>
          <w:rFonts w:cs="Calibri"/>
          <w:sz w:val="24"/>
          <w:szCs w:val="24"/>
        </w:rPr>
        <w:t>Elektronički sustav prijave na kvizovima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139ACB54" w14:textId="77777777" w:rsidR="00162DC7" w:rsidRDefault="00162DC7" w:rsidP="00162DC7">
      <w:pPr>
        <w:pStyle w:val="Odlomakpopisa"/>
        <w:numPr>
          <w:ilvl w:val="0"/>
          <w:numId w:val="15"/>
        </w:numPr>
        <w:spacing w:after="1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Pametna kanta za sortiranje ambalaže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34771FC5" w14:textId="77777777" w:rsidR="00162DC7" w:rsidRDefault="00162DC7" w:rsidP="00162DC7">
      <w:pPr>
        <w:pStyle w:val="Odlomakpopisa"/>
        <w:numPr>
          <w:ilvl w:val="0"/>
          <w:numId w:val="15"/>
        </w:numPr>
        <w:spacing w:after="1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Elektronički set za učenje </w:t>
      </w:r>
      <w:r>
        <w:rPr>
          <w:rFonts w:cs="Calibri"/>
          <w:sz w:val="24"/>
          <w:szCs w:val="24"/>
        </w:rPr>
        <w:tab/>
      </w:r>
    </w:p>
    <w:p w14:paraId="590AA2A1" w14:textId="77777777" w:rsidR="00162DC7" w:rsidRPr="00852770" w:rsidRDefault="00162DC7" w:rsidP="00162DC7">
      <w:pPr>
        <w:pStyle w:val="Odlomakpopisa"/>
        <w:numPr>
          <w:ilvl w:val="0"/>
          <w:numId w:val="15"/>
        </w:numPr>
        <w:spacing w:after="1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Zvučna igra memorije na bazi Arduina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852770">
        <w:rPr>
          <w:rFonts w:cs="Calibri"/>
          <w:sz w:val="24"/>
          <w:szCs w:val="24"/>
        </w:rPr>
        <w:tab/>
      </w:r>
      <w:r w:rsidRPr="00852770">
        <w:rPr>
          <w:rFonts w:cs="Calibri"/>
          <w:sz w:val="24"/>
          <w:szCs w:val="24"/>
        </w:rPr>
        <w:tab/>
      </w:r>
    </w:p>
    <w:p w14:paraId="080DE112" w14:textId="77777777" w:rsidR="00162DC7" w:rsidRDefault="00162DC7" w:rsidP="00162DC7">
      <w:pPr>
        <w:pStyle w:val="Odlomakpopisa"/>
        <w:numPr>
          <w:ilvl w:val="0"/>
          <w:numId w:val="15"/>
        </w:numPr>
        <w:spacing w:after="1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RFID brava</w:t>
      </w:r>
    </w:p>
    <w:p w14:paraId="17801634" w14:textId="77777777" w:rsidR="00162DC7" w:rsidRDefault="00162DC7" w:rsidP="00162DC7">
      <w:pPr>
        <w:pStyle w:val="Odlomakpopisa"/>
        <w:numPr>
          <w:ilvl w:val="0"/>
          <w:numId w:val="15"/>
        </w:numPr>
        <w:spacing w:after="1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Arduino alarmni sustav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27D48B81" w14:textId="77777777" w:rsidR="00162DC7" w:rsidRDefault="00162DC7" w:rsidP="00162DC7">
      <w:pPr>
        <w:pStyle w:val="Odlomakpopisa"/>
        <w:numPr>
          <w:ilvl w:val="0"/>
          <w:numId w:val="15"/>
        </w:numPr>
        <w:spacing w:after="1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Uvod u modeliranje i 3D </w:t>
      </w:r>
      <w:proofErr w:type="spellStart"/>
      <w:r>
        <w:rPr>
          <w:rFonts w:cs="Calibri"/>
          <w:sz w:val="24"/>
          <w:szCs w:val="24"/>
        </w:rPr>
        <w:t>printanje</w:t>
      </w:r>
      <w:proofErr w:type="spellEnd"/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6E3D43B5" w14:textId="47E14302" w:rsidR="00162DC7" w:rsidRPr="00162DC7" w:rsidRDefault="00162DC7" w:rsidP="00162DC7">
      <w:pPr>
        <w:pStyle w:val="Odlomakpopisa"/>
        <w:numPr>
          <w:ilvl w:val="0"/>
          <w:numId w:val="15"/>
        </w:numPr>
        <w:spacing w:after="160"/>
        <w:rPr>
          <w:rFonts w:cs="Calibri"/>
          <w:sz w:val="24"/>
          <w:szCs w:val="24"/>
        </w:rPr>
      </w:pPr>
      <w:r w:rsidRPr="00162DC7">
        <w:rPr>
          <w:rFonts w:cs="Calibri"/>
          <w:sz w:val="24"/>
          <w:szCs w:val="24"/>
        </w:rPr>
        <w:t>Pametna rampa</w:t>
      </w:r>
      <w:r w:rsidRPr="00162DC7">
        <w:rPr>
          <w:rFonts w:cs="Calibri"/>
          <w:sz w:val="24"/>
          <w:szCs w:val="24"/>
        </w:rPr>
        <w:tab/>
      </w:r>
      <w:r w:rsidRPr="00162DC7">
        <w:rPr>
          <w:rFonts w:cs="Calibri"/>
          <w:sz w:val="24"/>
          <w:szCs w:val="24"/>
        </w:rPr>
        <w:tab/>
      </w:r>
      <w:r w:rsidRPr="00162DC7">
        <w:rPr>
          <w:rFonts w:cs="Calibri"/>
          <w:sz w:val="24"/>
          <w:szCs w:val="24"/>
        </w:rPr>
        <w:tab/>
      </w:r>
      <w:r w:rsidRPr="00162DC7">
        <w:rPr>
          <w:rFonts w:cs="Calibri"/>
          <w:sz w:val="24"/>
          <w:szCs w:val="24"/>
        </w:rPr>
        <w:tab/>
      </w:r>
      <w:r w:rsidRPr="00162DC7">
        <w:rPr>
          <w:rFonts w:cs="Calibri"/>
          <w:sz w:val="24"/>
          <w:szCs w:val="24"/>
        </w:rPr>
        <w:tab/>
      </w:r>
    </w:p>
    <w:p w14:paraId="3F5B7801" w14:textId="77777777" w:rsidR="00162DC7" w:rsidRPr="004E1162" w:rsidRDefault="00162DC7" w:rsidP="00162DC7">
      <w:pPr>
        <w:pStyle w:val="Odlomakpopisa"/>
        <w:numPr>
          <w:ilvl w:val="0"/>
          <w:numId w:val="15"/>
        </w:numPr>
        <w:spacing w:after="1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Arduino brojač predmeta</w:t>
      </w:r>
      <w:r w:rsidRPr="008A7452">
        <w:rPr>
          <w:rFonts w:cs="Calibri"/>
          <w:sz w:val="24"/>
          <w:szCs w:val="24"/>
        </w:rPr>
        <w:tab/>
      </w:r>
      <w:r w:rsidRPr="008A7452">
        <w:rPr>
          <w:rFonts w:cs="Calibri"/>
          <w:sz w:val="24"/>
          <w:szCs w:val="24"/>
        </w:rPr>
        <w:tab/>
      </w:r>
      <w:r w:rsidRPr="004E1162">
        <w:rPr>
          <w:rFonts w:cs="Calibri"/>
          <w:sz w:val="24"/>
          <w:szCs w:val="24"/>
        </w:rPr>
        <w:tab/>
      </w:r>
      <w:r w:rsidRPr="004E1162">
        <w:rPr>
          <w:rFonts w:cs="Calibri"/>
          <w:sz w:val="24"/>
          <w:szCs w:val="24"/>
        </w:rPr>
        <w:tab/>
      </w:r>
      <w:r w:rsidRPr="004E1162">
        <w:rPr>
          <w:rFonts w:cs="Calibri"/>
          <w:sz w:val="24"/>
          <w:szCs w:val="24"/>
        </w:rPr>
        <w:tab/>
      </w:r>
      <w:r w:rsidRPr="004E1162">
        <w:rPr>
          <w:rFonts w:cs="Calibri"/>
          <w:sz w:val="24"/>
          <w:szCs w:val="24"/>
        </w:rPr>
        <w:tab/>
      </w:r>
      <w:r w:rsidRPr="004E1162">
        <w:rPr>
          <w:rFonts w:cs="Calibri"/>
          <w:sz w:val="24"/>
          <w:szCs w:val="24"/>
        </w:rPr>
        <w:tab/>
      </w:r>
    </w:p>
    <w:p w14:paraId="3317A4F1" w14:textId="77777777" w:rsidR="00162DC7" w:rsidRPr="00F8136E" w:rsidRDefault="00162DC7" w:rsidP="00162DC7">
      <w:pPr>
        <w:pStyle w:val="Odlomakpopisa"/>
        <w:numPr>
          <w:ilvl w:val="0"/>
          <w:numId w:val="15"/>
        </w:numPr>
        <w:spacing w:after="1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Projektiranje i izrada tiskane pločice uporabom računala i CNC uređaja</w:t>
      </w:r>
    </w:p>
    <w:p w14:paraId="2D1F7E94" w14:textId="77777777" w:rsidR="00162DC7" w:rsidRPr="008B7EFF" w:rsidRDefault="00162DC7" w:rsidP="00162DC7">
      <w:pPr>
        <w:pStyle w:val="Odlomakpopisa"/>
        <w:numPr>
          <w:ilvl w:val="0"/>
          <w:numId w:val="15"/>
        </w:numPr>
        <w:spacing w:after="1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Najbrži prst (Arduino ciklon)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2C47C31E" w14:textId="77777777" w:rsidR="00162DC7" w:rsidRPr="00196AC3" w:rsidRDefault="00162DC7" w:rsidP="00162DC7">
      <w:pPr>
        <w:pStyle w:val="Odlomakpopisa"/>
        <w:numPr>
          <w:ilvl w:val="0"/>
          <w:numId w:val="15"/>
        </w:numPr>
        <w:spacing w:after="1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Izrada i programiranje robota</w:t>
      </w:r>
      <w:r>
        <w:rPr>
          <w:rFonts w:cs="Calibri"/>
          <w:sz w:val="24"/>
          <w:szCs w:val="24"/>
        </w:rPr>
        <w:tab/>
      </w:r>
    </w:p>
    <w:p w14:paraId="58151716" w14:textId="77777777" w:rsidR="00162DC7" w:rsidRPr="004E1162" w:rsidRDefault="00162DC7" w:rsidP="00162DC7">
      <w:pPr>
        <w:pStyle w:val="Odlomakpopisa"/>
        <w:numPr>
          <w:ilvl w:val="0"/>
          <w:numId w:val="15"/>
        </w:numPr>
        <w:spacing w:after="1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Uređaj za izradu </w:t>
      </w:r>
      <w:proofErr w:type="spellStart"/>
      <w:r>
        <w:rPr>
          <w:rFonts w:cs="Calibri"/>
          <w:sz w:val="24"/>
          <w:szCs w:val="24"/>
        </w:rPr>
        <w:t>filamenta</w:t>
      </w:r>
      <w:proofErr w:type="spellEnd"/>
      <w:r>
        <w:rPr>
          <w:rFonts w:cs="Calibri"/>
          <w:sz w:val="24"/>
          <w:szCs w:val="24"/>
        </w:rPr>
        <w:tab/>
      </w:r>
    </w:p>
    <w:p w14:paraId="3C2381E1" w14:textId="77777777" w:rsidR="00162DC7" w:rsidRPr="004E1162" w:rsidRDefault="00162DC7" w:rsidP="00162DC7">
      <w:pPr>
        <w:pStyle w:val="Odlomakpopisa"/>
        <w:numPr>
          <w:ilvl w:val="0"/>
          <w:numId w:val="15"/>
        </w:numPr>
        <w:spacing w:after="1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Internet radio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393A7B3E" w14:textId="77777777" w:rsidR="00162DC7" w:rsidRDefault="00162DC7" w:rsidP="00162DC7">
      <w:pPr>
        <w:pStyle w:val="Odlomakpopisa"/>
        <w:numPr>
          <w:ilvl w:val="0"/>
          <w:numId w:val="15"/>
        </w:numPr>
        <w:spacing w:after="1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Dron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1396BF96" w14:textId="77777777" w:rsidR="00162DC7" w:rsidRDefault="00162DC7" w:rsidP="00162DC7">
      <w:pPr>
        <w:pStyle w:val="Odlomakpopisa"/>
        <w:numPr>
          <w:ilvl w:val="0"/>
          <w:numId w:val="15"/>
        </w:numPr>
        <w:spacing w:after="1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Arduino </w:t>
      </w:r>
      <w:proofErr w:type="spellStart"/>
      <w:r>
        <w:rPr>
          <w:rFonts w:cs="Calibri"/>
          <w:sz w:val="24"/>
          <w:szCs w:val="24"/>
        </w:rPr>
        <w:t>jukebox</w:t>
      </w:r>
      <w:proofErr w:type="spellEnd"/>
    </w:p>
    <w:p w14:paraId="19408A9A" w14:textId="77777777" w:rsidR="00162DC7" w:rsidRDefault="00162DC7" w:rsidP="00162DC7">
      <w:pPr>
        <w:pStyle w:val="Odlomakpopisa"/>
        <w:numPr>
          <w:ilvl w:val="0"/>
          <w:numId w:val="15"/>
        </w:numPr>
        <w:spacing w:after="1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Platforma za igranje za osobe s poteškoćama</w:t>
      </w:r>
    </w:p>
    <w:p w14:paraId="5C11F6C2" w14:textId="77777777" w:rsidR="00162DC7" w:rsidRDefault="00162DC7" w:rsidP="00162DC7">
      <w:pPr>
        <w:pStyle w:val="Odlomakpopisa"/>
        <w:numPr>
          <w:ilvl w:val="0"/>
          <w:numId w:val="15"/>
        </w:numPr>
        <w:spacing w:after="1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Fotonaponski punjač</w:t>
      </w:r>
    </w:p>
    <w:p w14:paraId="38344EE3" w14:textId="77777777" w:rsidR="00162DC7" w:rsidRDefault="00162DC7" w:rsidP="00162DC7">
      <w:pPr>
        <w:pStyle w:val="Odlomakpopisa"/>
        <w:numPr>
          <w:ilvl w:val="0"/>
          <w:numId w:val="15"/>
        </w:numPr>
        <w:spacing w:after="1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Izrada digitalne stanice za lemljenje</w:t>
      </w:r>
    </w:p>
    <w:p w14:paraId="06D0A3B7" w14:textId="77777777" w:rsidR="00162DC7" w:rsidRDefault="00162DC7" w:rsidP="00162DC7">
      <w:pPr>
        <w:pStyle w:val="Odlomakpopisa"/>
        <w:numPr>
          <w:ilvl w:val="0"/>
          <w:numId w:val="15"/>
        </w:numPr>
        <w:spacing w:after="1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Električne instalacije – izrada edukativnog modela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4E1162">
        <w:rPr>
          <w:rFonts w:cs="Calibri"/>
          <w:sz w:val="24"/>
          <w:szCs w:val="24"/>
        </w:rPr>
        <w:tab/>
      </w:r>
    </w:p>
    <w:p w14:paraId="7E5C7559" w14:textId="4F623D25" w:rsidR="005D0914" w:rsidRPr="00162DC7" w:rsidRDefault="00162DC7" w:rsidP="00162DC7">
      <w:pPr>
        <w:pStyle w:val="Odlomakpopisa"/>
        <w:numPr>
          <w:ilvl w:val="0"/>
          <w:numId w:val="15"/>
        </w:numPr>
        <w:spacing w:after="160"/>
        <w:rPr>
          <w:rFonts w:cs="Calibri"/>
          <w:sz w:val="24"/>
          <w:szCs w:val="24"/>
        </w:rPr>
      </w:pPr>
      <w:r w:rsidRPr="00162DC7">
        <w:rPr>
          <w:rFonts w:cs="Calibri"/>
          <w:sz w:val="24"/>
          <w:szCs w:val="24"/>
        </w:rPr>
        <w:t>Tema po izboru učenika</w:t>
      </w:r>
      <w:r w:rsidR="005D0914" w:rsidRPr="00162DC7">
        <w:rPr>
          <w:rFonts w:cs="Calibri"/>
          <w:sz w:val="24"/>
          <w:szCs w:val="24"/>
          <w:lang w:val="en-US"/>
        </w:rPr>
        <w:tab/>
      </w:r>
    </w:p>
    <w:p w14:paraId="3EA9C359" w14:textId="77777777" w:rsidR="005D0914" w:rsidRDefault="005D0914" w:rsidP="00072563"/>
    <w:p w14:paraId="72CA7812" w14:textId="77777777" w:rsidR="00EC7010" w:rsidRDefault="00EC7010" w:rsidP="00072563"/>
    <w:p w14:paraId="5C6D4606" w14:textId="77777777" w:rsidR="00072563" w:rsidRDefault="00072563" w:rsidP="00072563">
      <w:pPr>
        <w:rPr>
          <w:b/>
          <w:sz w:val="24"/>
          <w:szCs w:val="24"/>
        </w:rPr>
      </w:pPr>
      <w:r w:rsidRPr="00072563">
        <w:rPr>
          <w:b/>
          <w:sz w:val="24"/>
          <w:szCs w:val="24"/>
        </w:rPr>
        <w:t>Mentor</w:t>
      </w:r>
      <w:r>
        <w:rPr>
          <w:b/>
          <w:sz w:val="24"/>
          <w:szCs w:val="24"/>
        </w:rPr>
        <w:t>:  Miodrag Stojanović</w:t>
      </w:r>
      <w:r w:rsidR="00860A9B">
        <w:rPr>
          <w:b/>
          <w:sz w:val="24"/>
          <w:szCs w:val="24"/>
        </w:rPr>
        <w:t>, dipl. ing. el.</w:t>
      </w:r>
    </w:p>
    <w:p w14:paraId="67242BEB" w14:textId="77777777" w:rsidR="00072563" w:rsidRDefault="00072563" w:rsidP="00072563">
      <w:pPr>
        <w:rPr>
          <w:b/>
          <w:sz w:val="24"/>
          <w:szCs w:val="24"/>
        </w:rPr>
      </w:pPr>
    </w:p>
    <w:p w14:paraId="7E9E6C78" w14:textId="77777777" w:rsidR="00162DC7" w:rsidRPr="00162DC7" w:rsidRDefault="00162DC7" w:rsidP="00162DC7">
      <w:pPr>
        <w:numPr>
          <w:ilvl w:val="0"/>
          <w:numId w:val="10"/>
        </w:numPr>
        <w:rPr>
          <w:sz w:val="24"/>
          <w:szCs w:val="24"/>
        </w:rPr>
      </w:pPr>
      <w:r w:rsidRPr="00162DC7">
        <w:rPr>
          <w:sz w:val="24"/>
          <w:szCs w:val="24"/>
        </w:rPr>
        <w:t>Upravljanje sustavom za praćenja položaja Sunca</w:t>
      </w:r>
    </w:p>
    <w:p w14:paraId="1EB431A8" w14:textId="77777777" w:rsidR="00162DC7" w:rsidRPr="00162DC7" w:rsidRDefault="00162DC7" w:rsidP="00162DC7">
      <w:pPr>
        <w:numPr>
          <w:ilvl w:val="0"/>
          <w:numId w:val="10"/>
        </w:numPr>
        <w:rPr>
          <w:sz w:val="24"/>
          <w:szCs w:val="24"/>
        </w:rPr>
      </w:pPr>
      <w:r w:rsidRPr="00162DC7">
        <w:rPr>
          <w:sz w:val="24"/>
          <w:szCs w:val="24"/>
          <w:lang w:val="pt-BR"/>
        </w:rPr>
        <w:t>Izrada mjerača temperature pomoću sonde Pt 100 i Arduina</w:t>
      </w:r>
    </w:p>
    <w:p w14:paraId="01E1A977" w14:textId="77777777" w:rsidR="00162DC7" w:rsidRPr="00162DC7" w:rsidRDefault="00162DC7" w:rsidP="00162DC7">
      <w:pPr>
        <w:numPr>
          <w:ilvl w:val="0"/>
          <w:numId w:val="10"/>
        </w:numPr>
        <w:rPr>
          <w:sz w:val="24"/>
          <w:szCs w:val="24"/>
        </w:rPr>
      </w:pPr>
      <w:r w:rsidRPr="00162DC7">
        <w:rPr>
          <w:sz w:val="24"/>
          <w:szCs w:val="24"/>
        </w:rPr>
        <w:t>Arduino temperaturno kontrolirana brzina ventilatora</w:t>
      </w:r>
    </w:p>
    <w:p w14:paraId="492EECE2" w14:textId="77777777" w:rsidR="00162DC7" w:rsidRPr="00162DC7" w:rsidRDefault="00162DC7" w:rsidP="00162DC7">
      <w:pPr>
        <w:numPr>
          <w:ilvl w:val="0"/>
          <w:numId w:val="10"/>
        </w:numPr>
        <w:rPr>
          <w:sz w:val="24"/>
          <w:szCs w:val="24"/>
        </w:rPr>
      </w:pPr>
      <w:proofErr w:type="spellStart"/>
      <w:r w:rsidRPr="00162DC7">
        <w:rPr>
          <w:sz w:val="24"/>
          <w:szCs w:val="24"/>
        </w:rPr>
        <w:t>Virtual</w:t>
      </w:r>
      <w:proofErr w:type="spellEnd"/>
      <w:r w:rsidRPr="00162DC7">
        <w:rPr>
          <w:sz w:val="24"/>
          <w:szCs w:val="24"/>
        </w:rPr>
        <w:t xml:space="preserve"> pet- Arduino</w:t>
      </w:r>
    </w:p>
    <w:p w14:paraId="28426BDA" w14:textId="77777777" w:rsidR="00162DC7" w:rsidRPr="00162DC7" w:rsidRDefault="00162DC7" w:rsidP="00162DC7">
      <w:pPr>
        <w:numPr>
          <w:ilvl w:val="0"/>
          <w:numId w:val="10"/>
        </w:numPr>
        <w:rPr>
          <w:sz w:val="24"/>
          <w:szCs w:val="24"/>
        </w:rPr>
      </w:pPr>
      <w:r w:rsidRPr="00162DC7">
        <w:rPr>
          <w:sz w:val="24"/>
          <w:szCs w:val="24"/>
        </w:rPr>
        <w:t xml:space="preserve">Sklopka za paljenje i gašenje rasvjete prepoznavanjem glasa </w:t>
      </w:r>
    </w:p>
    <w:p w14:paraId="17305B32" w14:textId="77777777" w:rsidR="00162DC7" w:rsidRPr="00162DC7" w:rsidRDefault="00162DC7" w:rsidP="00162DC7">
      <w:pPr>
        <w:numPr>
          <w:ilvl w:val="0"/>
          <w:numId w:val="10"/>
        </w:numPr>
        <w:rPr>
          <w:sz w:val="24"/>
          <w:szCs w:val="24"/>
        </w:rPr>
      </w:pPr>
      <w:r w:rsidRPr="00162DC7">
        <w:rPr>
          <w:sz w:val="24"/>
          <w:szCs w:val="24"/>
        </w:rPr>
        <w:t xml:space="preserve">Arduino </w:t>
      </w:r>
      <w:proofErr w:type="spellStart"/>
      <w:r w:rsidRPr="00162DC7">
        <w:rPr>
          <w:sz w:val="24"/>
          <w:szCs w:val="24"/>
        </w:rPr>
        <w:t>vatmetar</w:t>
      </w:r>
      <w:proofErr w:type="spellEnd"/>
      <w:r w:rsidRPr="00162DC7">
        <w:rPr>
          <w:sz w:val="24"/>
          <w:szCs w:val="24"/>
        </w:rPr>
        <w:t>: mjerenje napona, jakosti struje i snage trošila</w:t>
      </w:r>
    </w:p>
    <w:p w14:paraId="35274E34" w14:textId="77777777" w:rsidR="00162DC7" w:rsidRPr="00162DC7" w:rsidRDefault="00162DC7" w:rsidP="00162DC7">
      <w:pPr>
        <w:numPr>
          <w:ilvl w:val="0"/>
          <w:numId w:val="10"/>
        </w:numPr>
        <w:rPr>
          <w:sz w:val="24"/>
          <w:szCs w:val="24"/>
        </w:rPr>
      </w:pPr>
      <w:r w:rsidRPr="00162DC7">
        <w:rPr>
          <w:sz w:val="24"/>
          <w:szCs w:val="24"/>
        </w:rPr>
        <w:t>Alarm za detekciju vode</w:t>
      </w:r>
    </w:p>
    <w:p w14:paraId="3FEFEDD8" w14:textId="77777777" w:rsidR="00162DC7" w:rsidRPr="00162DC7" w:rsidRDefault="00162DC7" w:rsidP="00162DC7">
      <w:pPr>
        <w:numPr>
          <w:ilvl w:val="0"/>
          <w:numId w:val="10"/>
        </w:numPr>
        <w:rPr>
          <w:sz w:val="24"/>
          <w:szCs w:val="24"/>
        </w:rPr>
      </w:pPr>
      <w:proofErr w:type="spellStart"/>
      <w:r w:rsidRPr="00162DC7">
        <w:rPr>
          <w:sz w:val="24"/>
          <w:szCs w:val="24"/>
        </w:rPr>
        <w:t>Punovalni</w:t>
      </w:r>
      <w:proofErr w:type="spellEnd"/>
      <w:r w:rsidRPr="00162DC7">
        <w:rPr>
          <w:sz w:val="24"/>
          <w:szCs w:val="24"/>
        </w:rPr>
        <w:t xml:space="preserve"> ispravljač u </w:t>
      </w:r>
      <w:proofErr w:type="spellStart"/>
      <w:r w:rsidRPr="00162DC7">
        <w:rPr>
          <w:sz w:val="24"/>
          <w:szCs w:val="24"/>
        </w:rPr>
        <w:t>Graetzovom</w:t>
      </w:r>
      <w:proofErr w:type="spellEnd"/>
      <w:r w:rsidRPr="00162DC7">
        <w:rPr>
          <w:sz w:val="24"/>
          <w:szCs w:val="24"/>
        </w:rPr>
        <w:t xml:space="preserve"> spoju</w:t>
      </w:r>
    </w:p>
    <w:p w14:paraId="72843FD9" w14:textId="77777777" w:rsidR="00162DC7" w:rsidRPr="00162DC7" w:rsidRDefault="00162DC7" w:rsidP="00162DC7">
      <w:pPr>
        <w:numPr>
          <w:ilvl w:val="0"/>
          <w:numId w:val="10"/>
        </w:numPr>
        <w:rPr>
          <w:sz w:val="24"/>
          <w:szCs w:val="24"/>
        </w:rPr>
      </w:pPr>
      <w:r w:rsidRPr="00162DC7">
        <w:rPr>
          <w:sz w:val="24"/>
          <w:szCs w:val="24"/>
        </w:rPr>
        <w:t xml:space="preserve">LED </w:t>
      </w:r>
      <w:proofErr w:type="spellStart"/>
      <w:r w:rsidRPr="00162DC7">
        <w:rPr>
          <w:sz w:val="24"/>
          <w:szCs w:val="24"/>
        </w:rPr>
        <w:t>stroboskop</w:t>
      </w:r>
      <w:proofErr w:type="spellEnd"/>
    </w:p>
    <w:p w14:paraId="56925381" w14:textId="77777777" w:rsidR="00162DC7" w:rsidRPr="00162DC7" w:rsidRDefault="00162DC7" w:rsidP="00162DC7">
      <w:pPr>
        <w:numPr>
          <w:ilvl w:val="0"/>
          <w:numId w:val="10"/>
        </w:numPr>
        <w:rPr>
          <w:sz w:val="24"/>
          <w:szCs w:val="24"/>
        </w:rPr>
      </w:pPr>
      <w:r w:rsidRPr="00162DC7">
        <w:rPr>
          <w:sz w:val="24"/>
          <w:szCs w:val="24"/>
        </w:rPr>
        <w:t xml:space="preserve">Mjerač kapaciteta Li-Ion baterija    </w:t>
      </w:r>
    </w:p>
    <w:p w14:paraId="469A5674" w14:textId="77777777" w:rsidR="00162DC7" w:rsidRPr="00162DC7" w:rsidRDefault="00162DC7" w:rsidP="00162DC7">
      <w:pPr>
        <w:numPr>
          <w:ilvl w:val="0"/>
          <w:numId w:val="10"/>
        </w:numPr>
        <w:rPr>
          <w:sz w:val="24"/>
          <w:szCs w:val="24"/>
        </w:rPr>
      </w:pPr>
      <w:r w:rsidRPr="00162DC7">
        <w:rPr>
          <w:sz w:val="24"/>
          <w:szCs w:val="24"/>
        </w:rPr>
        <w:t xml:space="preserve"> Arduinom upravljani semafori na raskrižju       </w:t>
      </w:r>
    </w:p>
    <w:p w14:paraId="29F36AC5" w14:textId="77777777" w:rsidR="00162DC7" w:rsidRPr="00162DC7" w:rsidRDefault="00162DC7" w:rsidP="00162DC7">
      <w:pPr>
        <w:numPr>
          <w:ilvl w:val="0"/>
          <w:numId w:val="10"/>
        </w:numPr>
        <w:rPr>
          <w:sz w:val="24"/>
          <w:szCs w:val="24"/>
        </w:rPr>
      </w:pPr>
      <w:r w:rsidRPr="00162DC7">
        <w:rPr>
          <w:sz w:val="24"/>
          <w:szCs w:val="24"/>
        </w:rPr>
        <w:t xml:space="preserve"> LED igraća kocka                                                                                  </w:t>
      </w:r>
    </w:p>
    <w:p w14:paraId="7A53DE1B" w14:textId="77777777" w:rsidR="00162DC7" w:rsidRPr="00162DC7" w:rsidRDefault="00162DC7" w:rsidP="00162DC7">
      <w:pPr>
        <w:numPr>
          <w:ilvl w:val="0"/>
          <w:numId w:val="10"/>
        </w:numPr>
        <w:rPr>
          <w:sz w:val="24"/>
          <w:szCs w:val="24"/>
        </w:rPr>
      </w:pPr>
      <w:r w:rsidRPr="00162DC7">
        <w:rPr>
          <w:sz w:val="24"/>
          <w:szCs w:val="24"/>
        </w:rPr>
        <w:t>Pretvarač istosmjernog napona 12 V na izmjenični 230 V</w:t>
      </w:r>
    </w:p>
    <w:p w14:paraId="7E7CAA24" w14:textId="77777777" w:rsidR="00162DC7" w:rsidRPr="00162DC7" w:rsidRDefault="00162DC7" w:rsidP="00162DC7">
      <w:pPr>
        <w:numPr>
          <w:ilvl w:val="0"/>
          <w:numId w:val="10"/>
        </w:numPr>
        <w:rPr>
          <w:sz w:val="24"/>
          <w:szCs w:val="24"/>
        </w:rPr>
      </w:pPr>
      <w:r w:rsidRPr="00162DC7">
        <w:rPr>
          <w:sz w:val="24"/>
          <w:szCs w:val="24"/>
        </w:rPr>
        <w:lastRenderedPageBreak/>
        <w:t>Tjeralica komaraca</w:t>
      </w:r>
    </w:p>
    <w:p w14:paraId="0F981C7E" w14:textId="77777777" w:rsidR="00162DC7" w:rsidRPr="00162DC7" w:rsidRDefault="00162DC7" w:rsidP="00162DC7">
      <w:pPr>
        <w:numPr>
          <w:ilvl w:val="0"/>
          <w:numId w:val="10"/>
        </w:numPr>
        <w:rPr>
          <w:sz w:val="24"/>
          <w:szCs w:val="24"/>
        </w:rPr>
      </w:pPr>
      <w:r w:rsidRPr="00162DC7">
        <w:rPr>
          <w:sz w:val="24"/>
          <w:szCs w:val="24"/>
        </w:rPr>
        <w:t>Stabilizirani ispravljač s regulacijom</w:t>
      </w:r>
    </w:p>
    <w:p w14:paraId="5989D986" w14:textId="77777777" w:rsidR="00162DC7" w:rsidRPr="00162DC7" w:rsidRDefault="00162DC7" w:rsidP="00162DC7">
      <w:pPr>
        <w:numPr>
          <w:ilvl w:val="0"/>
          <w:numId w:val="10"/>
        </w:numPr>
        <w:rPr>
          <w:sz w:val="24"/>
          <w:szCs w:val="24"/>
        </w:rPr>
      </w:pPr>
      <w:r w:rsidRPr="00162DC7">
        <w:rPr>
          <w:sz w:val="24"/>
          <w:szCs w:val="24"/>
        </w:rPr>
        <w:t>Brojač broja okretaja s LED diodama</w:t>
      </w:r>
    </w:p>
    <w:p w14:paraId="186ADC06" w14:textId="77777777" w:rsidR="00162DC7" w:rsidRPr="00162DC7" w:rsidRDefault="00162DC7" w:rsidP="00162DC7">
      <w:pPr>
        <w:numPr>
          <w:ilvl w:val="0"/>
          <w:numId w:val="10"/>
        </w:numPr>
        <w:rPr>
          <w:sz w:val="24"/>
          <w:szCs w:val="24"/>
        </w:rPr>
      </w:pPr>
      <w:r w:rsidRPr="00162DC7">
        <w:rPr>
          <w:sz w:val="24"/>
          <w:szCs w:val="24"/>
        </w:rPr>
        <w:t>Pojačalo u spoju zajedničkog emitera</w:t>
      </w:r>
    </w:p>
    <w:p w14:paraId="56878CB3" w14:textId="77777777" w:rsidR="00162DC7" w:rsidRPr="00162DC7" w:rsidRDefault="00162DC7" w:rsidP="00162DC7">
      <w:pPr>
        <w:numPr>
          <w:ilvl w:val="0"/>
          <w:numId w:val="10"/>
        </w:numPr>
        <w:rPr>
          <w:sz w:val="24"/>
          <w:szCs w:val="24"/>
        </w:rPr>
      </w:pPr>
      <w:r w:rsidRPr="00162DC7">
        <w:rPr>
          <w:sz w:val="24"/>
          <w:szCs w:val="24"/>
        </w:rPr>
        <w:t>Električni filtri</w:t>
      </w:r>
    </w:p>
    <w:p w14:paraId="292D838C" w14:textId="77777777" w:rsidR="00162DC7" w:rsidRPr="00162DC7" w:rsidRDefault="00162DC7" w:rsidP="00162DC7">
      <w:pPr>
        <w:numPr>
          <w:ilvl w:val="0"/>
          <w:numId w:val="10"/>
        </w:numPr>
        <w:rPr>
          <w:sz w:val="24"/>
          <w:szCs w:val="24"/>
        </w:rPr>
      </w:pPr>
      <w:r w:rsidRPr="00162DC7">
        <w:rPr>
          <w:sz w:val="24"/>
          <w:szCs w:val="24"/>
        </w:rPr>
        <w:t>Akustična sklopka</w:t>
      </w:r>
    </w:p>
    <w:p w14:paraId="521C6780" w14:textId="77777777" w:rsidR="00162DC7" w:rsidRPr="00162DC7" w:rsidRDefault="00162DC7" w:rsidP="00162DC7">
      <w:pPr>
        <w:numPr>
          <w:ilvl w:val="0"/>
          <w:numId w:val="10"/>
        </w:numPr>
        <w:rPr>
          <w:sz w:val="24"/>
          <w:szCs w:val="24"/>
        </w:rPr>
      </w:pPr>
      <w:r w:rsidRPr="00162DC7">
        <w:rPr>
          <w:sz w:val="24"/>
          <w:szCs w:val="24"/>
        </w:rPr>
        <w:t>Tema po izboru</w:t>
      </w:r>
    </w:p>
    <w:p w14:paraId="04884F40" w14:textId="77777777" w:rsidR="005D0914" w:rsidRDefault="005D0914" w:rsidP="005D0914">
      <w:pPr>
        <w:rPr>
          <w:sz w:val="24"/>
          <w:szCs w:val="24"/>
        </w:rPr>
      </w:pPr>
    </w:p>
    <w:p w14:paraId="65EF5F36" w14:textId="36D06F4A" w:rsidR="005D0914" w:rsidRPr="005D0914" w:rsidRDefault="005D0914" w:rsidP="005D0914">
      <w:pPr>
        <w:rPr>
          <w:b/>
          <w:bCs/>
          <w:sz w:val="24"/>
          <w:szCs w:val="24"/>
        </w:rPr>
      </w:pPr>
      <w:r w:rsidRPr="005D0914">
        <w:rPr>
          <w:b/>
          <w:bCs/>
          <w:sz w:val="24"/>
          <w:szCs w:val="24"/>
        </w:rPr>
        <w:t>Mentor: Marko Grgić</w:t>
      </w:r>
      <w:r>
        <w:rPr>
          <w:b/>
          <w:bCs/>
          <w:sz w:val="24"/>
          <w:szCs w:val="24"/>
        </w:rPr>
        <w:t>, ing. elektrotehnike</w:t>
      </w:r>
    </w:p>
    <w:p w14:paraId="15BF2E41" w14:textId="77777777" w:rsidR="005D0914" w:rsidRDefault="005D0914" w:rsidP="005D0914">
      <w:pPr>
        <w:rPr>
          <w:sz w:val="24"/>
          <w:szCs w:val="24"/>
        </w:rPr>
      </w:pPr>
    </w:p>
    <w:p w14:paraId="6D94FEEE" w14:textId="77777777" w:rsidR="00162DC7" w:rsidRPr="00162DC7" w:rsidRDefault="00162DC7" w:rsidP="00162DC7">
      <w:pPr>
        <w:pStyle w:val="Odlomakpopisa"/>
        <w:numPr>
          <w:ilvl w:val="0"/>
          <w:numId w:val="12"/>
        </w:numPr>
        <w:spacing w:after="160" w:line="259" w:lineRule="auto"/>
        <w:rPr>
          <w:sz w:val="24"/>
          <w:szCs w:val="24"/>
        </w:rPr>
      </w:pPr>
      <w:r w:rsidRPr="00162DC7">
        <w:rPr>
          <w:sz w:val="24"/>
          <w:szCs w:val="24"/>
        </w:rPr>
        <w:t>Brojač predmeta na transportnoj traci pomoću PLC-a</w:t>
      </w:r>
    </w:p>
    <w:p w14:paraId="0804E6BD" w14:textId="77777777" w:rsidR="00162DC7" w:rsidRPr="00162DC7" w:rsidRDefault="00162DC7" w:rsidP="00162DC7">
      <w:pPr>
        <w:pStyle w:val="Odlomakpopisa"/>
        <w:numPr>
          <w:ilvl w:val="0"/>
          <w:numId w:val="12"/>
        </w:numPr>
        <w:spacing w:after="160" w:line="259" w:lineRule="auto"/>
        <w:rPr>
          <w:sz w:val="24"/>
          <w:szCs w:val="24"/>
        </w:rPr>
      </w:pPr>
      <w:r w:rsidRPr="00162DC7">
        <w:rPr>
          <w:sz w:val="24"/>
          <w:szCs w:val="24"/>
        </w:rPr>
        <w:t>Programiranje semafora s dopusnom oznakom za pješaka  pomoću PLC-a</w:t>
      </w:r>
    </w:p>
    <w:p w14:paraId="3F149CAE" w14:textId="77777777" w:rsidR="00162DC7" w:rsidRPr="00162DC7" w:rsidRDefault="00162DC7" w:rsidP="00162DC7">
      <w:pPr>
        <w:pStyle w:val="Odlomakpopisa"/>
        <w:numPr>
          <w:ilvl w:val="0"/>
          <w:numId w:val="12"/>
        </w:numPr>
        <w:spacing w:after="160" w:line="259" w:lineRule="auto"/>
        <w:rPr>
          <w:sz w:val="24"/>
          <w:szCs w:val="24"/>
        </w:rPr>
      </w:pPr>
      <w:r w:rsidRPr="00162DC7">
        <w:rPr>
          <w:sz w:val="24"/>
          <w:szCs w:val="24"/>
        </w:rPr>
        <w:t>Izrada makete transporta žitarice u silose pomoću PLC-a</w:t>
      </w:r>
    </w:p>
    <w:p w14:paraId="14CB85A6" w14:textId="77777777" w:rsidR="00162DC7" w:rsidRPr="00162DC7" w:rsidRDefault="00162DC7" w:rsidP="00162DC7">
      <w:pPr>
        <w:pStyle w:val="Odlomakpopisa"/>
        <w:numPr>
          <w:ilvl w:val="0"/>
          <w:numId w:val="12"/>
        </w:numPr>
        <w:spacing w:after="160" w:line="259" w:lineRule="auto"/>
        <w:rPr>
          <w:sz w:val="24"/>
          <w:szCs w:val="24"/>
        </w:rPr>
      </w:pPr>
      <w:r w:rsidRPr="00162DC7">
        <w:rPr>
          <w:sz w:val="24"/>
          <w:szCs w:val="24"/>
        </w:rPr>
        <w:t>Razvrstavanje metala i nemetala pomoću PLC-a</w:t>
      </w:r>
    </w:p>
    <w:p w14:paraId="5ED2DAE3" w14:textId="77777777" w:rsidR="00162DC7" w:rsidRPr="00162DC7" w:rsidRDefault="00162DC7" w:rsidP="00162DC7">
      <w:pPr>
        <w:pStyle w:val="Odlomakpopisa"/>
        <w:numPr>
          <w:ilvl w:val="0"/>
          <w:numId w:val="12"/>
        </w:numPr>
        <w:spacing w:after="160" w:line="259" w:lineRule="auto"/>
        <w:rPr>
          <w:sz w:val="24"/>
          <w:szCs w:val="24"/>
        </w:rPr>
      </w:pPr>
      <w:r w:rsidRPr="00162DC7">
        <w:rPr>
          <w:sz w:val="24"/>
          <w:szCs w:val="24"/>
        </w:rPr>
        <w:t>Programiranje semafora na raskrižju pomoću dva PLC-a</w:t>
      </w:r>
    </w:p>
    <w:p w14:paraId="5A242F66" w14:textId="77777777" w:rsidR="00162DC7" w:rsidRPr="00162DC7" w:rsidRDefault="00162DC7" w:rsidP="00162DC7">
      <w:pPr>
        <w:pStyle w:val="Odlomakpopisa"/>
        <w:numPr>
          <w:ilvl w:val="0"/>
          <w:numId w:val="12"/>
        </w:numPr>
        <w:spacing w:after="160" w:line="259" w:lineRule="auto"/>
        <w:rPr>
          <w:sz w:val="24"/>
          <w:szCs w:val="24"/>
        </w:rPr>
      </w:pPr>
      <w:r w:rsidRPr="00162DC7">
        <w:rPr>
          <w:sz w:val="24"/>
          <w:szCs w:val="24"/>
        </w:rPr>
        <w:t xml:space="preserve">Programski jezik </w:t>
      </w:r>
      <w:proofErr w:type="spellStart"/>
      <w:r w:rsidRPr="00162DC7">
        <w:rPr>
          <w:sz w:val="24"/>
          <w:szCs w:val="24"/>
        </w:rPr>
        <w:t>Ladder</w:t>
      </w:r>
      <w:proofErr w:type="spellEnd"/>
    </w:p>
    <w:p w14:paraId="393B3C57" w14:textId="77777777" w:rsidR="00162DC7" w:rsidRPr="00162DC7" w:rsidRDefault="00162DC7" w:rsidP="00162DC7">
      <w:pPr>
        <w:pStyle w:val="Odlomakpopisa"/>
        <w:numPr>
          <w:ilvl w:val="0"/>
          <w:numId w:val="12"/>
        </w:numPr>
        <w:spacing w:after="160" w:line="259" w:lineRule="auto"/>
        <w:rPr>
          <w:sz w:val="24"/>
          <w:szCs w:val="24"/>
        </w:rPr>
      </w:pPr>
      <w:r w:rsidRPr="00162DC7">
        <w:rPr>
          <w:sz w:val="24"/>
          <w:szCs w:val="24"/>
        </w:rPr>
        <w:t>Programski jezik STL</w:t>
      </w:r>
    </w:p>
    <w:p w14:paraId="308698BE" w14:textId="77777777" w:rsidR="00162DC7" w:rsidRPr="00162DC7" w:rsidRDefault="00162DC7" w:rsidP="00162DC7">
      <w:pPr>
        <w:pStyle w:val="Odlomakpopisa"/>
        <w:numPr>
          <w:ilvl w:val="0"/>
          <w:numId w:val="12"/>
        </w:numPr>
        <w:spacing w:after="160" w:line="259" w:lineRule="auto"/>
        <w:rPr>
          <w:sz w:val="24"/>
          <w:szCs w:val="24"/>
        </w:rPr>
      </w:pPr>
      <w:r w:rsidRPr="00162DC7">
        <w:rPr>
          <w:sz w:val="24"/>
          <w:szCs w:val="24"/>
        </w:rPr>
        <w:t>Programski jezik FBD</w:t>
      </w:r>
    </w:p>
    <w:p w14:paraId="369E8146" w14:textId="77777777" w:rsidR="00162DC7" w:rsidRPr="00162DC7" w:rsidRDefault="00162DC7" w:rsidP="00162DC7">
      <w:pPr>
        <w:pStyle w:val="Odlomakpopisa"/>
        <w:numPr>
          <w:ilvl w:val="0"/>
          <w:numId w:val="12"/>
        </w:numPr>
        <w:spacing w:after="160" w:line="259" w:lineRule="auto"/>
        <w:rPr>
          <w:sz w:val="24"/>
          <w:szCs w:val="24"/>
        </w:rPr>
      </w:pPr>
      <w:r w:rsidRPr="00162DC7">
        <w:rPr>
          <w:sz w:val="24"/>
          <w:szCs w:val="24"/>
        </w:rPr>
        <w:t>Regulacija brzine vrtnje asinkronih motora pomoću frekventnog pretvarača i PLC-a</w:t>
      </w:r>
    </w:p>
    <w:p w14:paraId="79D22282" w14:textId="77777777" w:rsidR="00162DC7" w:rsidRPr="00162DC7" w:rsidRDefault="00162DC7" w:rsidP="00162DC7">
      <w:pPr>
        <w:pStyle w:val="Odlomakpopisa"/>
        <w:numPr>
          <w:ilvl w:val="0"/>
          <w:numId w:val="12"/>
        </w:numPr>
        <w:spacing w:after="160" w:line="259" w:lineRule="auto"/>
        <w:rPr>
          <w:sz w:val="24"/>
          <w:szCs w:val="24"/>
        </w:rPr>
      </w:pPr>
      <w:r w:rsidRPr="00162DC7">
        <w:rPr>
          <w:sz w:val="24"/>
          <w:szCs w:val="24"/>
        </w:rPr>
        <w:t>TIA portal, crtanje SCADA sustava i upravljanje iste</w:t>
      </w:r>
    </w:p>
    <w:p w14:paraId="0D82CB64" w14:textId="77777777" w:rsidR="00162DC7" w:rsidRPr="00162DC7" w:rsidRDefault="00162DC7" w:rsidP="00162DC7">
      <w:pPr>
        <w:pStyle w:val="Odlomakpopisa"/>
        <w:numPr>
          <w:ilvl w:val="0"/>
          <w:numId w:val="12"/>
        </w:numPr>
        <w:spacing w:after="160" w:line="259" w:lineRule="auto"/>
        <w:rPr>
          <w:sz w:val="24"/>
          <w:szCs w:val="24"/>
        </w:rPr>
      </w:pPr>
      <w:r w:rsidRPr="00162DC7">
        <w:rPr>
          <w:sz w:val="24"/>
          <w:szCs w:val="24"/>
        </w:rPr>
        <w:t>Tema po vlastitom izboru uz korištenje PLC-a</w:t>
      </w:r>
    </w:p>
    <w:p w14:paraId="50173A26" w14:textId="59F268A4" w:rsidR="005D0914" w:rsidRDefault="005D0914" w:rsidP="005D0914">
      <w:pPr>
        <w:rPr>
          <w:sz w:val="24"/>
          <w:szCs w:val="24"/>
        </w:rPr>
      </w:pPr>
    </w:p>
    <w:p w14:paraId="34940466" w14:textId="285635B9" w:rsidR="00313070" w:rsidRPr="00313070" w:rsidRDefault="00313070" w:rsidP="005D0914">
      <w:pPr>
        <w:rPr>
          <w:b/>
          <w:bCs/>
          <w:sz w:val="24"/>
          <w:szCs w:val="24"/>
        </w:rPr>
      </w:pPr>
      <w:r w:rsidRPr="00313070">
        <w:rPr>
          <w:b/>
          <w:bCs/>
          <w:sz w:val="24"/>
          <w:szCs w:val="24"/>
        </w:rPr>
        <w:t xml:space="preserve">Mentor: Andreas </w:t>
      </w:r>
      <w:proofErr w:type="spellStart"/>
      <w:r w:rsidRPr="00313070">
        <w:rPr>
          <w:b/>
          <w:bCs/>
          <w:sz w:val="24"/>
          <w:szCs w:val="24"/>
        </w:rPr>
        <w:t>Boc</w:t>
      </w:r>
      <w:proofErr w:type="spellEnd"/>
      <w:r w:rsidRPr="00313070"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univ</w:t>
      </w:r>
      <w:proofErr w:type="spellEnd"/>
      <w:r>
        <w:rPr>
          <w:b/>
          <w:bCs/>
          <w:sz w:val="24"/>
          <w:szCs w:val="24"/>
        </w:rPr>
        <w:t>. mag. Inf.</w:t>
      </w:r>
    </w:p>
    <w:p w14:paraId="330D53E6" w14:textId="77777777" w:rsidR="00072563" w:rsidRDefault="00072563" w:rsidP="00EC7010">
      <w:pPr>
        <w:ind w:left="720"/>
      </w:pPr>
    </w:p>
    <w:p w14:paraId="77F7F44A" w14:textId="77777777" w:rsidR="00313070" w:rsidRPr="00313070" w:rsidRDefault="00313070" w:rsidP="00313070">
      <w:pPr>
        <w:pStyle w:val="Odlomakpopisa"/>
        <w:numPr>
          <w:ilvl w:val="0"/>
          <w:numId w:val="13"/>
        </w:numPr>
        <w:shd w:val="clear" w:color="auto" w:fill="FFFFFF"/>
        <w:spacing w:after="160" w:line="235" w:lineRule="atLeast"/>
        <w:rPr>
          <w:rFonts w:eastAsia="Times New Roman" w:cs="Calibri"/>
          <w:color w:val="222222"/>
          <w:sz w:val="24"/>
          <w:szCs w:val="24"/>
          <w:lang w:eastAsia="hr-HR"/>
        </w:rPr>
      </w:pPr>
      <w:proofErr w:type="spellStart"/>
      <w:r w:rsidRPr="00313070">
        <w:rPr>
          <w:rFonts w:eastAsia="Times New Roman" w:cs="Calibri"/>
          <w:color w:val="222222"/>
          <w:sz w:val="24"/>
          <w:szCs w:val="24"/>
          <w:lang w:eastAsia="hr-HR"/>
        </w:rPr>
        <w:t>Micro:bit</w:t>
      </w:r>
      <w:proofErr w:type="spellEnd"/>
      <w:r w:rsidRPr="00313070">
        <w:rPr>
          <w:rFonts w:eastAsia="Times New Roman" w:cs="Calibri"/>
          <w:color w:val="222222"/>
          <w:sz w:val="24"/>
          <w:szCs w:val="24"/>
          <w:lang w:eastAsia="hr-HR"/>
        </w:rPr>
        <w:t xml:space="preserve"> automatsko zalijevanje biljaka</w:t>
      </w:r>
    </w:p>
    <w:p w14:paraId="7E63BF34" w14:textId="1E125AE8" w:rsidR="00313070" w:rsidRPr="00313070" w:rsidRDefault="00313070" w:rsidP="00313070">
      <w:pPr>
        <w:pStyle w:val="Odlomakpopisa"/>
        <w:numPr>
          <w:ilvl w:val="0"/>
          <w:numId w:val="13"/>
        </w:numPr>
        <w:shd w:val="clear" w:color="auto" w:fill="FFFFFF"/>
        <w:spacing w:after="160" w:line="235" w:lineRule="atLeast"/>
        <w:rPr>
          <w:rFonts w:eastAsia="Times New Roman" w:cs="Calibri"/>
          <w:color w:val="222222"/>
          <w:sz w:val="24"/>
          <w:szCs w:val="24"/>
          <w:lang w:eastAsia="hr-HR"/>
        </w:rPr>
      </w:pPr>
      <w:r w:rsidRPr="00313070">
        <w:rPr>
          <w:rFonts w:eastAsia="Times New Roman" w:cs="Calibri"/>
          <w:color w:val="222222"/>
          <w:sz w:val="24"/>
          <w:szCs w:val="24"/>
          <w:lang w:eastAsia="hr-HR"/>
        </w:rPr>
        <w:t xml:space="preserve">Arduino </w:t>
      </w:r>
      <w:r w:rsidR="00162DC7">
        <w:rPr>
          <w:rFonts w:eastAsia="Times New Roman" w:cs="Calibri"/>
          <w:color w:val="222222"/>
          <w:sz w:val="24"/>
          <w:szCs w:val="24"/>
          <w:lang w:eastAsia="hr-HR"/>
        </w:rPr>
        <w:t>sustav za detekciju vatre</w:t>
      </w:r>
    </w:p>
    <w:p w14:paraId="5ACC5105" w14:textId="2EA3B663" w:rsidR="00162DC7" w:rsidRPr="00313070" w:rsidRDefault="00162DC7" w:rsidP="00162DC7">
      <w:pPr>
        <w:pStyle w:val="Odlomakpopisa"/>
        <w:numPr>
          <w:ilvl w:val="0"/>
          <w:numId w:val="13"/>
        </w:numPr>
        <w:shd w:val="clear" w:color="auto" w:fill="FFFFFF"/>
        <w:spacing w:after="160" w:line="235" w:lineRule="atLeast"/>
        <w:rPr>
          <w:rFonts w:eastAsia="Times New Roman" w:cs="Calibri"/>
          <w:color w:val="222222"/>
          <w:sz w:val="24"/>
          <w:szCs w:val="24"/>
          <w:lang w:eastAsia="hr-HR"/>
        </w:rPr>
      </w:pPr>
      <w:r w:rsidRPr="00313070">
        <w:rPr>
          <w:rFonts w:eastAsia="Times New Roman" w:cs="Calibri"/>
          <w:color w:val="222222"/>
          <w:sz w:val="24"/>
          <w:szCs w:val="24"/>
          <w:lang w:eastAsia="hr-HR"/>
        </w:rPr>
        <w:t xml:space="preserve">Arduino </w:t>
      </w:r>
      <w:r>
        <w:rPr>
          <w:rFonts w:eastAsia="Times New Roman" w:cs="Calibri"/>
          <w:color w:val="222222"/>
          <w:sz w:val="24"/>
          <w:szCs w:val="24"/>
          <w:lang w:eastAsia="hr-HR"/>
        </w:rPr>
        <w:t xml:space="preserve">sustav za </w:t>
      </w:r>
      <w:r>
        <w:rPr>
          <w:rFonts w:eastAsia="Times New Roman" w:cs="Calibri"/>
          <w:color w:val="222222"/>
          <w:sz w:val="24"/>
          <w:szCs w:val="24"/>
          <w:lang w:eastAsia="hr-HR"/>
        </w:rPr>
        <w:t>razvrstavanje metalnih, mokrih i suhih predmeta</w:t>
      </w:r>
    </w:p>
    <w:p w14:paraId="5998B3A7" w14:textId="3EACD862" w:rsidR="00162DC7" w:rsidRPr="00313070" w:rsidRDefault="00162DC7" w:rsidP="00162DC7">
      <w:pPr>
        <w:pStyle w:val="Odlomakpopisa"/>
        <w:numPr>
          <w:ilvl w:val="0"/>
          <w:numId w:val="13"/>
        </w:numPr>
        <w:shd w:val="clear" w:color="auto" w:fill="FFFFFF"/>
        <w:spacing w:after="160" w:line="235" w:lineRule="atLeast"/>
        <w:rPr>
          <w:rFonts w:eastAsia="Times New Roman" w:cs="Calibri"/>
          <w:color w:val="222222"/>
          <w:sz w:val="24"/>
          <w:szCs w:val="24"/>
          <w:lang w:eastAsia="hr-HR"/>
        </w:rPr>
      </w:pPr>
      <w:r w:rsidRPr="00313070">
        <w:rPr>
          <w:rFonts w:eastAsia="Times New Roman" w:cs="Calibri"/>
          <w:color w:val="222222"/>
          <w:sz w:val="24"/>
          <w:szCs w:val="24"/>
          <w:lang w:eastAsia="hr-HR"/>
        </w:rPr>
        <w:t xml:space="preserve">Arduino </w:t>
      </w:r>
      <w:r>
        <w:rPr>
          <w:rFonts w:eastAsia="Times New Roman" w:cs="Calibri"/>
          <w:color w:val="222222"/>
          <w:sz w:val="24"/>
          <w:szCs w:val="24"/>
          <w:lang w:eastAsia="hr-HR"/>
        </w:rPr>
        <w:t>automatska parkirna rampa</w:t>
      </w:r>
    </w:p>
    <w:p w14:paraId="056001D6" w14:textId="625206C7" w:rsidR="00313070" w:rsidRDefault="00313070" w:rsidP="00313070">
      <w:pPr>
        <w:pStyle w:val="Odlomakpopisa"/>
        <w:numPr>
          <w:ilvl w:val="0"/>
          <w:numId w:val="13"/>
        </w:numPr>
        <w:shd w:val="clear" w:color="auto" w:fill="FFFFFF"/>
        <w:spacing w:after="160" w:line="235" w:lineRule="atLeast"/>
        <w:rPr>
          <w:rFonts w:eastAsia="Times New Roman" w:cs="Calibri"/>
          <w:color w:val="222222"/>
          <w:sz w:val="24"/>
          <w:szCs w:val="24"/>
          <w:lang w:eastAsia="hr-HR"/>
        </w:rPr>
      </w:pPr>
      <w:r>
        <w:rPr>
          <w:rFonts w:eastAsia="Times New Roman" w:cs="Calibri"/>
          <w:color w:val="222222"/>
          <w:sz w:val="24"/>
          <w:szCs w:val="24"/>
          <w:lang w:eastAsia="hr-HR"/>
        </w:rPr>
        <w:t>A</w:t>
      </w:r>
      <w:r w:rsidRPr="00313070">
        <w:rPr>
          <w:rFonts w:eastAsia="Times New Roman" w:cs="Calibri"/>
          <w:color w:val="222222"/>
          <w:sz w:val="24"/>
          <w:szCs w:val="24"/>
          <w:lang w:eastAsia="hr-HR"/>
        </w:rPr>
        <w:t>utonomni robot za izbjegavanje prepreka</w:t>
      </w:r>
    </w:p>
    <w:p w14:paraId="040F58D0" w14:textId="733CA8E8" w:rsidR="00162DC7" w:rsidRPr="00313070" w:rsidRDefault="00162DC7" w:rsidP="00313070">
      <w:pPr>
        <w:pStyle w:val="Odlomakpopisa"/>
        <w:numPr>
          <w:ilvl w:val="0"/>
          <w:numId w:val="13"/>
        </w:numPr>
        <w:shd w:val="clear" w:color="auto" w:fill="FFFFFF"/>
        <w:spacing w:after="160" w:line="235" w:lineRule="atLeast"/>
        <w:rPr>
          <w:rFonts w:eastAsia="Times New Roman" w:cs="Calibri"/>
          <w:color w:val="222222"/>
          <w:sz w:val="24"/>
          <w:szCs w:val="24"/>
          <w:lang w:eastAsia="hr-HR"/>
        </w:rPr>
      </w:pPr>
      <w:r>
        <w:rPr>
          <w:rFonts w:eastAsia="Times New Roman" w:cs="Calibri"/>
          <w:color w:val="222222"/>
          <w:sz w:val="24"/>
          <w:szCs w:val="24"/>
          <w:lang w:eastAsia="hr-HR"/>
        </w:rPr>
        <w:t>Sustav za automatsko povlačenje predmeta u slučaju kiše pomoću Arduina</w:t>
      </w:r>
    </w:p>
    <w:p w14:paraId="4EE2D312" w14:textId="72907124" w:rsidR="00313070" w:rsidRPr="00313070" w:rsidRDefault="00313070" w:rsidP="00313070">
      <w:pPr>
        <w:pStyle w:val="Odlomakpopisa"/>
        <w:numPr>
          <w:ilvl w:val="0"/>
          <w:numId w:val="13"/>
        </w:numPr>
        <w:shd w:val="clear" w:color="auto" w:fill="FFFFFF"/>
        <w:spacing w:after="160" w:line="235" w:lineRule="atLeast"/>
        <w:rPr>
          <w:rFonts w:eastAsia="Times New Roman" w:cs="Calibri"/>
          <w:color w:val="222222"/>
          <w:sz w:val="24"/>
          <w:szCs w:val="24"/>
          <w:lang w:eastAsia="hr-HR"/>
        </w:rPr>
      </w:pPr>
      <w:r w:rsidRPr="00313070">
        <w:rPr>
          <w:rFonts w:eastAsia="Times New Roman" w:cs="Calibri"/>
          <w:color w:val="222222"/>
          <w:sz w:val="24"/>
          <w:szCs w:val="24"/>
          <w:lang w:eastAsia="hr-HR"/>
        </w:rPr>
        <w:t xml:space="preserve">Tema po </w:t>
      </w:r>
      <w:r>
        <w:rPr>
          <w:rFonts w:eastAsia="Times New Roman" w:cs="Calibri"/>
          <w:color w:val="222222"/>
          <w:sz w:val="24"/>
          <w:szCs w:val="24"/>
          <w:lang w:eastAsia="hr-HR"/>
        </w:rPr>
        <w:t>izboru</w:t>
      </w:r>
      <w:r w:rsidRPr="00313070">
        <w:rPr>
          <w:rFonts w:eastAsia="Times New Roman" w:cs="Calibri"/>
          <w:color w:val="222222"/>
          <w:sz w:val="24"/>
          <w:szCs w:val="24"/>
          <w:lang w:eastAsia="hr-HR"/>
        </w:rPr>
        <w:t xml:space="preserve"> učenika</w:t>
      </w:r>
    </w:p>
    <w:p w14:paraId="2158612B" w14:textId="77777777" w:rsidR="00072563" w:rsidRDefault="00072563" w:rsidP="00072563">
      <w:pPr>
        <w:rPr>
          <w:b/>
          <w:sz w:val="24"/>
          <w:szCs w:val="24"/>
        </w:rPr>
      </w:pPr>
    </w:p>
    <w:p w14:paraId="56947474" w14:textId="414CBA33" w:rsidR="00072563" w:rsidRPr="00072563" w:rsidRDefault="00072563" w:rsidP="00072563">
      <w:pPr>
        <w:rPr>
          <w:b/>
          <w:sz w:val="24"/>
          <w:szCs w:val="24"/>
        </w:rPr>
      </w:pPr>
    </w:p>
    <w:p w14:paraId="18446B12" w14:textId="2660EA45" w:rsidR="00797DCE" w:rsidRDefault="00797DCE" w:rsidP="00797DCE"/>
    <w:p w14:paraId="13CC5EB8" w14:textId="73E63542" w:rsidR="004D56C1" w:rsidRDefault="004D56C1" w:rsidP="004D56C1">
      <w:pPr>
        <w:ind w:left="720"/>
      </w:pPr>
    </w:p>
    <w:p w14:paraId="33ED2AE4" w14:textId="77777777" w:rsidR="004E0E66" w:rsidRDefault="004E0E66" w:rsidP="004E0E66">
      <w:pPr>
        <w:jc w:val="right"/>
        <w:rPr>
          <w:sz w:val="24"/>
          <w:szCs w:val="24"/>
        </w:rPr>
      </w:pPr>
      <w:r>
        <w:rPr>
          <w:sz w:val="24"/>
          <w:szCs w:val="24"/>
        </w:rPr>
        <w:t>Voditelj stručnog vijeća Elektrotehnika i fizika:</w:t>
      </w:r>
    </w:p>
    <w:p w14:paraId="2C9349AA" w14:textId="27F2B0DD" w:rsidR="004E0E66" w:rsidRDefault="004E0E66" w:rsidP="004E0E6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Miodrag Stojanović, dipl. ing. </w:t>
      </w:r>
      <w:proofErr w:type="spellStart"/>
      <w:r>
        <w:rPr>
          <w:sz w:val="24"/>
          <w:szCs w:val="24"/>
        </w:rPr>
        <w:t>elektroteh</w:t>
      </w:r>
      <w:proofErr w:type="spellEnd"/>
      <w:r>
        <w:rPr>
          <w:sz w:val="24"/>
          <w:szCs w:val="24"/>
        </w:rPr>
        <w:t>.</w:t>
      </w:r>
    </w:p>
    <w:p w14:paraId="225A6FC5" w14:textId="4652652B" w:rsidR="003D3A28" w:rsidRDefault="003D3A28" w:rsidP="004E0E66">
      <w:pPr>
        <w:ind w:left="720"/>
        <w:jc w:val="right"/>
      </w:pPr>
    </w:p>
    <w:p w14:paraId="027E9184" w14:textId="23FEF622" w:rsidR="003D3A28" w:rsidRDefault="003D3A28" w:rsidP="004D56C1">
      <w:pPr>
        <w:ind w:left="720"/>
      </w:pPr>
    </w:p>
    <w:p w14:paraId="4CA12A3A" w14:textId="77777777" w:rsidR="00FE46CF" w:rsidRDefault="00FE46CF" w:rsidP="004D56C1">
      <w:pPr>
        <w:ind w:left="720"/>
      </w:pPr>
    </w:p>
    <w:p w14:paraId="5DDDD288" w14:textId="77777777" w:rsidR="00FE46CF" w:rsidRDefault="00FE46CF" w:rsidP="004D56C1">
      <w:pPr>
        <w:ind w:left="720"/>
      </w:pPr>
    </w:p>
    <w:p w14:paraId="21E2859F" w14:textId="77777777" w:rsidR="00FE46CF" w:rsidRDefault="00FE46CF" w:rsidP="004D56C1">
      <w:pPr>
        <w:ind w:left="720"/>
      </w:pPr>
    </w:p>
    <w:p w14:paraId="0A2CF2EA" w14:textId="02383F5C" w:rsidR="00FE46CF" w:rsidRDefault="00FE46CF" w:rsidP="004D56C1">
      <w:pPr>
        <w:ind w:left="720"/>
      </w:pPr>
    </w:p>
    <w:p w14:paraId="796FBFCA" w14:textId="77777777" w:rsidR="00FE46CF" w:rsidRDefault="00FE46CF" w:rsidP="004D56C1">
      <w:pPr>
        <w:ind w:left="720"/>
      </w:pPr>
    </w:p>
    <w:p w14:paraId="4F1D9ED8" w14:textId="77777777" w:rsidR="00FE46CF" w:rsidRDefault="00FE46CF" w:rsidP="004D56C1">
      <w:pPr>
        <w:ind w:left="720"/>
      </w:pPr>
    </w:p>
    <w:p w14:paraId="3E63A50D" w14:textId="77777777" w:rsidR="00FE46CF" w:rsidRDefault="00FE46CF" w:rsidP="00EC7010"/>
    <w:sectPr w:rsidR="00FE46CF" w:rsidSect="009320A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1FC0"/>
    <w:multiLevelType w:val="hybridMultilevel"/>
    <w:tmpl w:val="2CF87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426E7"/>
    <w:multiLevelType w:val="hybridMultilevel"/>
    <w:tmpl w:val="BC4886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5057"/>
    <w:multiLevelType w:val="hybridMultilevel"/>
    <w:tmpl w:val="94A2A7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67C8D"/>
    <w:multiLevelType w:val="hybridMultilevel"/>
    <w:tmpl w:val="45788C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2118D"/>
    <w:multiLevelType w:val="hybridMultilevel"/>
    <w:tmpl w:val="34807A82"/>
    <w:lvl w:ilvl="0" w:tplc="D26C1D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2103C"/>
    <w:multiLevelType w:val="hybridMultilevel"/>
    <w:tmpl w:val="EFBCA4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81D22"/>
    <w:multiLevelType w:val="hybridMultilevel"/>
    <w:tmpl w:val="1E120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D4B18"/>
    <w:multiLevelType w:val="hybridMultilevel"/>
    <w:tmpl w:val="C02A82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01A2C"/>
    <w:multiLevelType w:val="hybridMultilevel"/>
    <w:tmpl w:val="43B8729A"/>
    <w:lvl w:ilvl="0" w:tplc="CD8E5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E1755C"/>
    <w:multiLevelType w:val="hybridMultilevel"/>
    <w:tmpl w:val="40EC24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8C4014"/>
    <w:multiLevelType w:val="hybridMultilevel"/>
    <w:tmpl w:val="5D7A9D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5F0714"/>
    <w:multiLevelType w:val="hybridMultilevel"/>
    <w:tmpl w:val="1E120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A2EE0"/>
    <w:multiLevelType w:val="hybridMultilevel"/>
    <w:tmpl w:val="EC4A6C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641460">
    <w:abstractNumId w:val="4"/>
  </w:num>
  <w:num w:numId="2" w16cid:durableId="1577396403">
    <w:abstractNumId w:val="9"/>
  </w:num>
  <w:num w:numId="3" w16cid:durableId="1652824729">
    <w:abstractNumId w:val="5"/>
  </w:num>
  <w:num w:numId="4" w16cid:durableId="633145858">
    <w:abstractNumId w:val="12"/>
  </w:num>
  <w:num w:numId="5" w16cid:durableId="2075931568">
    <w:abstractNumId w:val="10"/>
  </w:num>
  <w:num w:numId="6" w16cid:durableId="147865198">
    <w:abstractNumId w:val="6"/>
  </w:num>
  <w:num w:numId="7" w16cid:durableId="3368091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2897195">
    <w:abstractNumId w:val="8"/>
  </w:num>
  <w:num w:numId="9" w16cid:durableId="1518560">
    <w:abstractNumId w:val="2"/>
  </w:num>
  <w:num w:numId="10" w16cid:durableId="951134892">
    <w:abstractNumId w:val="11"/>
  </w:num>
  <w:num w:numId="11" w16cid:durableId="4072690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5270078">
    <w:abstractNumId w:val="1"/>
  </w:num>
  <w:num w:numId="13" w16cid:durableId="1960915685">
    <w:abstractNumId w:val="3"/>
  </w:num>
  <w:num w:numId="14" w16cid:durableId="1399135402">
    <w:abstractNumId w:val="0"/>
  </w:num>
  <w:num w:numId="15" w16cid:durableId="6632444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DCE"/>
    <w:rsid w:val="00003193"/>
    <w:rsid w:val="000042DA"/>
    <w:rsid w:val="00066965"/>
    <w:rsid w:val="00072563"/>
    <w:rsid w:val="000772B3"/>
    <w:rsid w:val="00081081"/>
    <w:rsid w:val="000860DC"/>
    <w:rsid w:val="000D2F93"/>
    <w:rsid w:val="000D5C9E"/>
    <w:rsid w:val="00125767"/>
    <w:rsid w:val="00126857"/>
    <w:rsid w:val="00162DC7"/>
    <w:rsid w:val="00176CDA"/>
    <w:rsid w:val="00254935"/>
    <w:rsid w:val="002875FC"/>
    <w:rsid w:val="002B1888"/>
    <w:rsid w:val="002D0F2A"/>
    <w:rsid w:val="002E0409"/>
    <w:rsid w:val="00313070"/>
    <w:rsid w:val="003605F0"/>
    <w:rsid w:val="00371DC1"/>
    <w:rsid w:val="003A313A"/>
    <w:rsid w:val="003B4FB5"/>
    <w:rsid w:val="003D3A28"/>
    <w:rsid w:val="00497F8B"/>
    <w:rsid w:val="004A4167"/>
    <w:rsid w:val="004D56C1"/>
    <w:rsid w:val="004E0E66"/>
    <w:rsid w:val="004F213A"/>
    <w:rsid w:val="0056190A"/>
    <w:rsid w:val="00572217"/>
    <w:rsid w:val="00594CAD"/>
    <w:rsid w:val="00595F80"/>
    <w:rsid w:val="005A41A7"/>
    <w:rsid w:val="005B38E3"/>
    <w:rsid w:val="005D0914"/>
    <w:rsid w:val="00606AA0"/>
    <w:rsid w:val="006872B9"/>
    <w:rsid w:val="0072359E"/>
    <w:rsid w:val="00797DCE"/>
    <w:rsid w:val="007C268C"/>
    <w:rsid w:val="007C4BF0"/>
    <w:rsid w:val="007D75C5"/>
    <w:rsid w:val="007E4241"/>
    <w:rsid w:val="00800F9F"/>
    <w:rsid w:val="00860A9B"/>
    <w:rsid w:val="008C1870"/>
    <w:rsid w:val="009320AF"/>
    <w:rsid w:val="00975415"/>
    <w:rsid w:val="00976D23"/>
    <w:rsid w:val="009B7C65"/>
    <w:rsid w:val="009E5BC9"/>
    <w:rsid w:val="009F78B6"/>
    <w:rsid w:val="00A10F10"/>
    <w:rsid w:val="00A8367E"/>
    <w:rsid w:val="00A97818"/>
    <w:rsid w:val="00AB4082"/>
    <w:rsid w:val="00B0674A"/>
    <w:rsid w:val="00B33396"/>
    <w:rsid w:val="00B46376"/>
    <w:rsid w:val="00B4760E"/>
    <w:rsid w:val="00B862A2"/>
    <w:rsid w:val="00C22A93"/>
    <w:rsid w:val="00C37141"/>
    <w:rsid w:val="00C6061B"/>
    <w:rsid w:val="00C8323E"/>
    <w:rsid w:val="00D04E86"/>
    <w:rsid w:val="00D228B9"/>
    <w:rsid w:val="00D26563"/>
    <w:rsid w:val="00D32AE0"/>
    <w:rsid w:val="00DA29CA"/>
    <w:rsid w:val="00DA3505"/>
    <w:rsid w:val="00DB3FF2"/>
    <w:rsid w:val="00E33264"/>
    <w:rsid w:val="00E8024C"/>
    <w:rsid w:val="00EA17C9"/>
    <w:rsid w:val="00EB31D2"/>
    <w:rsid w:val="00EC0E0C"/>
    <w:rsid w:val="00EC7010"/>
    <w:rsid w:val="00F15A16"/>
    <w:rsid w:val="00F94EB2"/>
    <w:rsid w:val="00FC53F8"/>
    <w:rsid w:val="00FE23B1"/>
    <w:rsid w:val="00FE46CF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660F"/>
  <w15:docId w15:val="{917D7F54-C57A-455A-B62A-CE2694DC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F8B"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97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F285B-7E8E-4B59-ABA8-E8B885F99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</dc:creator>
  <cp:lastModifiedBy>Miodrag Stojanović</cp:lastModifiedBy>
  <cp:revision>2</cp:revision>
  <cp:lastPrinted>2014-10-23T10:24:00Z</cp:lastPrinted>
  <dcterms:created xsi:type="dcterms:W3CDTF">2025-10-15T10:07:00Z</dcterms:created>
  <dcterms:modified xsi:type="dcterms:W3CDTF">2025-10-15T10:07:00Z</dcterms:modified>
</cp:coreProperties>
</file>